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D502B" w:rsidRPr="000E3FB1" w:rsidTr="00BD6F1C">
        <w:trPr>
          <w:trHeight w:val="743"/>
        </w:trPr>
        <w:tc>
          <w:tcPr>
            <w:tcW w:w="4436" w:type="dxa"/>
          </w:tcPr>
          <w:p w:rsidR="00FD502B" w:rsidRPr="000E3FB1" w:rsidRDefault="00FD502B" w:rsidP="00BD6F1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D502B" w:rsidRPr="000E3FB1" w:rsidRDefault="00FD502B" w:rsidP="00BD6F1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181610</wp:posOffset>
                      </wp:positionV>
                      <wp:extent cx="1139190" cy="0"/>
                      <wp:effectExtent l="8255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4.3pt" to="15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FcHAIAADYEAAAOAAAAZHJzL2Uyb0RvYy54bWysU8GO2jAQvVfqP1i+Q0gWK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FD502B" w:rsidRPr="000E3FB1" w:rsidRDefault="00FD502B" w:rsidP="00BD6F1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FD502B" w:rsidRPr="000E3FB1" w:rsidRDefault="00FD502B" w:rsidP="00BD6F1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FD502B" w:rsidRPr="000E3FB1" w:rsidRDefault="00FD502B" w:rsidP="00BD6F1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FD502B" w:rsidRPr="000E3FB1" w:rsidRDefault="00FD502B" w:rsidP="00BD6F1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FD502B" w:rsidRDefault="00FD502B" w:rsidP="00FD502B">
      <w:pPr>
        <w:tabs>
          <w:tab w:val="left" w:pos="456"/>
        </w:tabs>
        <w:rPr>
          <w:b/>
          <w:szCs w:val="26"/>
        </w:rPr>
      </w:pPr>
    </w:p>
    <w:p w:rsidR="00FD502B" w:rsidRPr="00A60FFA" w:rsidRDefault="00FD502B" w:rsidP="00FD502B">
      <w:pPr>
        <w:tabs>
          <w:tab w:val="left" w:pos="456"/>
        </w:tabs>
        <w:jc w:val="center"/>
        <w:rPr>
          <w:b/>
          <w:szCs w:val="26"/>
        </w:rPr>
      </w:pPr>
      <w:r w:rsidRPr="00751595">
        <w:rPr>
          <w:b/>
          <w:szCs w:val="26"/>
        </w:rPr>
        <w:t>KẾ HOẠCH TUẦN 16</w:t>
      </w:r>
    </w:p>
    <w:p w:rsidR="00FD502B" w:rsidRPr="007C558F" w:rsidRDefault="00FD502B" w:rsidP="00FD502B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FD502B" w:rsidRPr="00725195" w:rsidRDefault="00FD502B" w:rsidP="00FD502B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15</w:t>
      </w:r>
      <w:r w:rsidRPr="00725195">
        <w:rPr>
          <w:b/>
          <w:szCs w:val="26"/>
        </w:rPr>
        <w:t>:</w:t>
      </w:r>
    </w:p>
    <w:p w:rsidR="00FD502B" w:rsidRDefault="00FD502B" w:rsidP="00FD502B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</w:t>
      </w:r>
      <w:r>
        <w:rPr>
          <w:szCs w:val="26"/>
        </w:rPr>
        <w:t xml:space="preserve">ôn tập GHKI và </w:t>
      </w:r>
      <w:r w:rsidRPr="000E3FB1">
        <w:rPr>
          <w:szCs w:val="26"/>
        </w:rPr>
        <w:t xml:space="preserve">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10.</w:t>
      </w:r>
      <w:r w:rsidRPr="00725195">
        <w:rPr>
          <w:szCs w:val="26"/>
        </w:rPr>
        <w:t xml:space="preserve"> </w:t>
      </w:r>
    </w:p>
    <w:p w:rsidR="00FD502B" w:rsidRPr="000E3FB1" w:rsidRDefault="00FD502B" w:rsidP="00FD502B">
      <w:pPr>
        <w:jc w:val="both"/>
        <w:rPr>
          <w:szCs w:val="26"/>
        </w:rPr>
      </w:pPr>
      <w:r>
        <w:rPr>
          <w:szCs w:val="26"/>
        </w:rPr>
        <w:t>- Tổ chức cho HS kiểm tra GHKI hai môn Tiếng Việt, Toán. Chấm bài kiểm tra, tổng hợp chất lượng nộp báo cáo cho TCM.</w:t>
      </w:r>
      <w:r w:rsidRPr="00A93275">
        <w:rPr>
          <w:szCs w:val="26"/>
        </w:rPr>
        <w:t xml:space="preserve"> </w:t>
      </w:r>
      <w:r>
        <w:rPr>
          <w:szCs w:val="26"/>
        </w:rPr>
        <w:t>Cập nhật đánh giá KQGD GHKI các môn đánh giá bằng định tính.</w:t>
      </w:r>
    </w:p>
    <w:p w:rsidR="00FD502B" w:rsidRDefault="00FD502B" w:rsidP="00FD502B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 xml:space="preserve">- Sinh hoạt TCM, thao giảng 20/11 kết hợp kiểm tra HĐSP (1 tiết Th/Thành); </w:t>
      </w:r>
      <w:r w:rsidRPr="000E3FB1">
        <w:rPr>
          <w:szCs w:val="26"/>
        </w:rPr>
        <w:t>Duyệt lịch báo giảng và kế hoạch dạy học của GV</w:t>
      </w:r>
      <w:r>
        <w:rPr>
          <w:szCs w:val="26"/>
        </w:rPr>
        <w:t>. Tham gia bồi dưỡng HSNK của trường (T/Hảo).</w:t>
      </w:r>
    </w:p>
    <w:p w:rsidR="00FD502B" w:rsidRDefault="00FD502B" w:rsidP="00FD502B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cá nhân</w:t>
      </w:r>
      <w:r>
        <w:rPr>
          <w:szCs w:val="26"/>
        </w:rPr>
        <w:t xml:space="preserve"> </w:t>
      </w:r>
    </w:p>
    <w:p w:rsidR="00FD502B" w:rsidRPr="00745C09" w:rsidRDefault="00FD502B" w:rsidP="00FD502B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16</w:t>
      </w:r>
      <w:r w:rsidRPr="00725195">
        <w:rPr>
          <w:b/>
          <w:szCs w:val="26"/>
        </w:rPr>
        <w:t>:</w:t>
      </w:r>
    </w:p>
    <w:tbl>
      <w:tblPr>
        <w:tblW w:w="99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61"/>
        <w:gridCol w:w="2617"/>
      </w:tblGrid>
      <w:tr w:rsidR="00FD502B" w:rsidRPr="000E3FB1" w:rsidTr="00FD502B">
        <w:tc>
          <w:tcPr>
            <w:tcW w:w="1311" w:type="dxa"/>
          </w:tcPr>
          <w:p w:rsidR="00FD502B" w:rsidRPr="000E3FB1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61" w:type="dxa"/>
          </w:tcPr>
          <w:p w:rsidR="00FD502B" w:rsidRPr="000E3FB1" w:rsidRDefault="00FD502B" w:rsidP="00BD6F1C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617" w:type="dxa"/>
          </w:tcPr>
          <w:p w:rsidR="00FD502B" w:rsidRPr="000E3FB1" w:rsidRDefault="00FD502B" w:rsidP="00BD6F1C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FD502B" w:rsidRPr="000E3FB1" w:rsidTr="00FD502B"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FD502B" w:rsidRPr="000E3FB1" w:rsidRDefault="00FD502B" w:rsidP="00BD6F1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FD502B" w:rsidRDefault="00FD502B" w:rsidP="00BD6F1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Thực hiện chuyên môn tuần 11,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FD502B" w:rsidRPr="000E3FB1" w:rsidRDefault="00FD502B" w:rsidP="00BD6F1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Chữa bài kiểm tra cho HS</w:t>
            </w:r>
          </w:p>
        </w:tc>
        <w:tc>
          <w:tcPr>
            <w:tcW w:w="2617" w:type="dxa"/>
          </w:tcPr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FD502B" w:rsidRDefault="00FD502B" w:rsidP="00BD6F1C">
            <w:pPr>
              <w:rPr>
                <w:szCs w:val="26"/>
              </w:rPr>
            </w:pPr>
          </w:p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FD502B" w:rsidRPr="000E3FB1" w:rsidTr="00FD502B">
        <w:trPr>
          <w:trHeight w:val="658"/>
        </w:trPr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  <w:vAlign w:val="center"/>
          </w:tcPr>
          <w:p w:rsidR="00FD502B" w:rsidRDefault="00FD502B" w:rsidP="00BD6F1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FD502B" w:rsidRPr="000E3FB1" w:rsidRDefault="00FD502B" w:rsidP="00FD502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H</w:t>
            </w:r>
            <w:r>
              <w:rPr>
                <w:szCs w:val="26"/>
              </w:rPr>
              <w:t>.</w:t>
            </w:r>
            <w:r>
              <w:rPr>
                <w:szCs w:val="26"/>
              </w:rPr>
              <w:t>thành cập nhật KQĐG GHKI sổ CN và Cổng TT</w:t>
            </w:r>
          </w:p>
        </w:tc>
        <w:tc>
          <w:tcPr>
            <w:tcW w:w="2617" w:type="dxa"/>
          </w:tcPr>
          <w:p w:rsidR="00FD502B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D502B" w:rsidRPr="000E3FB1" w:rsidRDefault="00FD502B" w:rsidP="00BD6F1C">
            <w:pPr>
              <w:rPr>
                <w:szCs w:val="26"/>
              </w:rPr>
            </w:pPr>
          </w:p>
        </w:tc>
      </w:tr>
      <w:tr w:rsidR="00FD502B" w:rsidRPr="000E3FB1" w:rsidTr="00FD502B"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  <w:vAlign w:val="center"/>
          </w:tcPr>
          <w:p w:rsidR="00FD502B" w:rsidRDefault="00FD502B" w:rsidP="00BD6F1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FD502B" w:rsidRDefault="00FD502B" w:rsidP="00BD6F1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tiết SH chuyên đề do chuyên môn Cụm tổ chức</w:t>
            </w:r>
          </w:p>
          <w:p w:rsidR="00FD502B" w:rsidRPr="000E3FB1" w:rsidRDefault="00FD502B" w:rsidP="00BD6F1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Dự tiếp thu chuyên đề phong chống bom mìn và tập huấn công tác Đội.</w:t>
            </w:r>
          </w:p>
        </w:tc>
        <w:tc>
          <w:tcPr>
            <w:tcW w:w="2617" w:type="dxa"/>
          </w:tcPr>
          <w:p w:rsidR="00FD502B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FD502B" w:rsidRPr="000E3FB1" w:rsidRDefault="00FD502B" w:rsidP="00BD6F1C">
            <w:pPr>
              <w:rPr>
                <w:szCs w:val="26"/>
              </w:rPr>
            </w:pPr>
          </w:p>
          <w:p w:rsidR="00FD502B" w:rsidRDefault="00FD502B" w:rsidP="00BD6F1C">
            <w:pPr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FD502B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D502B" w:rsidRPr="000E3FB1" w:rsidRDefault="00FD502B" w:rsidP="00BD6F1C">
            <w:pPr>
              <w:rPr>
                <w:szCs w:val="26"/>
              </w:rPr>
            </w:pPr>
          </w:p>
        </w:tc>
      </w:tr>
      <w:tr w:rsidR="00FD502B" w:rsidRPr="000E3FB1" w:rsidTr="00FD502B"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FD502B" w:rsidRPr="000E3FB1" w:rsidRDefault="00FD502B" w:rsidP="00BD6F1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617" w:type="dxa"/>
          </w:tcPr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D502B" w:rsidRPr="000E3FB1" w:rsidRDefault="00FD502B" w:rsidP="00BD6F1C">
            <w:pPr>
              <w:rPr>
                <w:szCs w:val="26"/>
              </w:rPr>
            </w:pPr>
          </w:p>
        </w:tc>
      </w:tr>
      <w:tr w:rsidR="00FD502B" w:rsidRPr="000E3FB1" w:rsidTr="00FD502B"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FD502B" w:rsidRDefault="00FD502B" w:rsidP="00BD6F1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FD502B" w:rsidRDefault="00FD502B" w:rsidP="00BD6F1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  <w:r>
              <w:rPr>
                <w:szCs w:val="26"/>
              </w:rPr>
              <w:t xml:space="preserve"> tại các cơ sở</w:t>
            </w:r>
          </w:p>
          <w:p w:rsidR="00FD502B" w:rsidRPr="000E3FB1" w:rsidRDefault="00FD502B" w:rsidP="00BD6F1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Hoàn thành cập nhật hồ sơ giữa kì và sổ liên lạc.</w:t>
            </w:r>
          </w:p>
        </w:tc>
        <w:tc>
          <w:tcPr>
            <w:tcW w:w="2617" w:type="dxa"/>
          </w:tcPr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D502B" w:rsidRDefault="00FD502B" w:rsidP="00BD6F1C">
            <w:pPr>
              <w:rPr>
                <w:szCs w:val="26"/>
              </w:rPr>
            </w:pPr>
          </w:p>
          <w:p w:rsidR="00FD502B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FD502B" w:rsidRPr="000E3FB1" w:rsidRDefault="00FD502B" w:rsidP="00BD6F1C">
            <w:pPr>
              <w:rPr>
                <w:szCs w:val="26"/>
              </w:rPr>
            </w:pPr>
            <w:r>
              <w:rPr>
                <w:szCs w:val="26"/>
              </w:rPr>
              <w:t>- Toàn thể GV của tổ</w:t>
            </w:r>
          </w:p>
        </w:tc>
      </w:tr>
      <w:tr w:rsidR="00FD502B" w:rsidRPr="000E3FB1" w:rsidTr="00FD502B"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FD502B" w:rsidRDefault="00FD502B" w:rsidP="00BD6F1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Dự tọa đàm 20/11 </w:t>
            </w:r>
          </w:p>
          <w:p w:rsidR="00FD502B" w:rsidRPr="000E3FB1" w:rsidRDefault="00FD502B" w:rsidP="00BD6F1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</w:t>
            </w:r>
            <w:r>
              <w:rPr>
                <w:szCs w:val="26"/>
              </w:rPr>
              <w:t xml:space="preserve"> Lên kế hoạch tuần 17</w:t>
            </w:r>
          </w:p>
        </w:tc>
        <w:tc>
          <w:tcPr>
            <w:tcW w:w="2617" w:type="dxa"/>
          </w:tcPr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D502B" w:rsidRPr="000E3FB1" w:rsidRDefault="00FD502B" w:rsidP="00BD6F1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FD502B" w:rsidRPr="000E3FB1" w:rsidTr="00FD502B">
        <w:tc>
          <w:tcPr>
            <w:tcW w:w="1311" w:type="dxa"/>
          </w:tcPr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FD502B" w:rsidRPr="00673D29" w:rsidRDefault="00FD502B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  <w:vAlign w:val="center"/>
          </w:tcPr>
          <w:p w:rsidR="00FD502B" w:rsidRPr="000E3FB1" w:rsidRDefault="00FD502B" w:rsidP="00BD6F1C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617" w:type="dxa"/>
          </w:tcPr>
          <w:p w:rsidR="00FD502B" w:rsidRPr="000E3FB1" w:rsidRDefault="00FD502B" w:rsidP="00BD6F1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</w:tc>
      </w:tr>
    </w:tbl>
    <w:p w:rsidR="00FD502B" w:rsidRPr="00190071" w:rsidRDefault="00FD502B" w:rsidP="00FD502B">
      <w:pPr>
        <w:tabs>
          <w:tab w:val="left" w:pos="456"/>
        </w:tabs>
        <w:spacing w:before="120" w:after="12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02B" w:rsidRPr="00B82DFF" w:rsidRDefault="00FD502B" w:rsidP="00FD502B">
      <w:pPr>
        <w:ind w:left="60"/>
        <w:rPr>
          <w:b/>
        </w:rPr>
      </w:pPr>
      <w:r>
        <w:rPr>
          <w:b/>
          <w:szCs w:val="26"/>
        </w:rPr>
        <w:t xml:space="preserve">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D502B" w:rsidRPr="00A8678D" w:rsidRDefault="00FD502B" w:rsidP="00FD502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D502B" w:rsidRDefault="00FD502B" w:rsidP="00FD502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D502B" w:rsidRDefault="00FD502B" w:rsidP="00FD502B">
      <w:pPr>
        <w:rPr>
          <w:i/>
        </w:rPr>
      </w:pPr>
    </w:p>
    <w:p w:rsidR="00FD502B" w:rsidRDefault="00FD502B" w:rsidP="00FD502B">
      <w:pPr>
        <w:rPr>
          <w:i/>
          <w:sz w:val="18"/>
          <w:szCs w:val="18"/>
        </w:rPr>
      </w:pPr>
    </w:p>
    <w:p w:rsidR="00FD502B" w:rsidRPr="00C5348A" w:rsidRDefault="00FD502B" w:rsidP="00FD502B">
      <w:pPr>
        <w:rPr>
          <w:i/>
          <w:sz w:val="18"/>
          <w:szCs w:val="18"/>
        </w:rPr>
      </w:pPr>
    </w:p>
    <w:p w:rsidR="00FD502B" w:rsidRPr="00394560" w:rsidRDefault="00FD502B" w:rsidP="00FD502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FD502B" w:rsidRDefault="00FD502B" w:rsidP="00FD502B">
      <w:pPr>
        <w:tabs>
          <w:tab w:val="left" w:pos="456"/>
        </w:tabs>
        <w:spacing w:line="360" w:lineRule="auto"/>
        <w:ind w:left="513"/>
        <w:rPr>
          <w:sz w:val="24"/>
        </w:rPr>
      </w:pPr>
      <w:bookmarkStart w:id="0" w:name="_GoBack"/>
      <w:bookmarkEnd w:id="0"/>
    </w:p>
    <w:sectPr w:rsidR="00FD502B" w:rsidSect="00FD502B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B"/>
    <w:rsid w:val="0000340B"/>
    <w:rsid w:val="00705797"/>
    <w:rsid w:val="00A822FD"/>
    <w:rsid w:val="00B51E03"/>
    <w:rsid w:val="00BF3480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2022-11-12T12:21:00Z</dcterms:created>
  <dcterms:modified xsi:type="dcterms:W3CDTF">2022-11-12T12:24:00Z</dcterms:modified>
</cp:coreProperties>
</file>